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1C06" w14:textId="77777777" w:rsidR="007C0496" w:rsidRDefault="007C0496" w:rsidP="00182691">
      <w:pPr>
        <w:spacing w:after="0" w:line="240" w:lineRule="auto"/>
      </w:pPr>
    </w:p>
    <w:p w14:paraId="465904BF" w14:textId="77777777" w:rsidR="006B74E2" w:rsidRDefault="007C0496" w:rsidP="00182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496">
        <w:rPr>
          <w:rFonts w:ascii="Times New Roman" w:hAnsi="Times New Roman" w:cs="Times New Roman"/>
          <w:sz w:val="24"/>
          <w:szCs w:val="24"/>
        </w:rPr>
        <w:t>Na temelju članka</w:t>
      </w:r>
      <w:r w:rsidR="00652244">
        <w:rPr>
          <w:rFonts w:ascii="Times New Roman" w:hAnsi="Times New Roman" w:cs="Times New Roman"/>
          <w:sz w:val="24"/>
          <w:szCs w:val="24"/>
        </w:rPr>
        <w:t xml:space="preserve"> 18</w:t>
      </w:r>
      <w:r w:rsidR="006B74E2">
        <w:rPr>
          <w:rFonts w:ascii="Times New Roman" w:hAnsi="Times New Roman" w:cs="Times New Roman"/>
          <w:sz w:val="24"/>
          <w:szCs w:val="24"/>
        </w:rPr>
        <w:t xml:space="preserve">. </w:t>
      </w:r>
      <w:r w:rsidRPr="007C0496">
        <w:rPr>
          <w:rFonts w:ascii="Times New Roman" w:hAnsi="Times New Roman" w:cs="Times New Roman"/>
          <w:sz w:val="24"/>
          <w:szCs w:val="24"/>
        </w:rPr>
        <w:t xml:space="preserve">Zakona o </w:t>
      </w:r>
      <w:r w:rsidR="005619CB">
        <w:rPr>
          <w:rFonts w:ascii="Times New Roman" w:hAnsi="Times New Roman" w:cs="Times New Roman"/>
          <w:sz w:val="24"/>
          <w:szCs w:val="24"/>
        </w:rPr>
        <w:t>Hrvatskoj gorskoj službi spašavanja</w:t>
      </w:r>
      <w:r w:rsidR="00194431">
        <w:rPr>
          <w:rFonts w:ascii="Times New Roman" w:hAnsi="Times New Roman" w:cs="Times New Roman"/>
          <w:sz w:val="24"/>
          <w:szCs w:val="24"/>
        </w:rPr>
        <w:t xml:space="preserve"> (</w:t>
      </w:r>
      <w:r w:rsidR="00745B6C">
        <w:rPr>
          <w:rFonts w:ascii="Times New Roman" w:hAnsi="Times New Roman" w:cs="Times New Roman"/>
          <w:sz w:val="24"/>
          <w:szCs w:val="24"/>
        </w:rPr>
        <w:t xml:space="preserve">„Narodne novine“ br. </w:t>
      </w:r>
      <w:r w:rsidR="005619CB">
        <w:rPr>
          <w:rFonts w:ascii="Times New Roman" w:hAnsi="Times New Roman" w:cs="Times New Roman"/>
          <w:sz w:val="24"/>
          <w:szCs w:val="24"/>
        </w:rPr>
        <w:t>79/06</w:t>
      </w:r>
      <w:r w:rsidR="00194431">
        <w:rPr>
          <w:rFonts w:ascii="Times New Roman" w:hAnsi="Times New Roman" w:cs="Times New Roman"/>
          <w:sz w:val="24"/>
          <w:szCs w:val="24"/>
        </w:rPr>
        <w:t xml:space="preserve"> i </w:t>
      </w:r>
      <w:r w:rsidR="005619CB">
        <w:rPr>
          <w:rFonts w:ascii="Times New Roman" w:hAnsi="Times New Roman" w:cs="Times New Roman"/>
          <w:sz w:val="24"/>
          <w:szCs w:val="24"/>
        </w:rPr>
        <w:t>110/15</w:t>
      </w:r>
      <w:r w:rsidR="00194431">
        <w:rPr>
          <w:rFonts w:ascii="Times New Roman" w:hAnsi="Times New Roman" w:cs="Times New Roman"/>
          <w:sz w:val="24"/>
          <w:szCs w:val="24"/>
        </w:rPr>
        <w:t xml:space="preserve">) </w:t>
      </w:r>
      <w:r w:rsidRPr="00F91A55">
        <w:rPr>
          <w:rFonts w:ascii="Times New Roman" w:hAnsi="Times New Roman" w:cs="Times New Roman"/>
          <w:sz w:val="24"/>
          <w:szCs w:val="24"/>
        </w:rPr>
        <w:t xml:space="preserve"> i članka </w:t>
      </w:r>
      <w:r w:rsidR="0035378B">
        <w:rPr>
          <w:rFonts w:ascii="Times New Roman" w:hAnsi="Times New Roman" w:cs="Times New Roman"/>
          <w:sz w:val="24"/>
          <w:szCs w:val="24"/>
        </w:rPr>
        <w:t>47</w:t>
      </w:r>
      <w:r w:rsidRPr="00F91A55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6B74E2">
        <w:rPr>
          <w:rFonts w:ascii="Times New Roman" w:hAnsi="Times New Roman" w:cs="Times New Roman"/>
          <w:sz w:val="24"/>
          <w:szCs w:val="24"/>
        </w:rPr>
        <w:t>Unešić</w:t>
      </w:r>
      <w:r w:rsidRPr="00F91A55">
        <w:rPr>
          <w:rFonts w:ascii="Times New Roman" w:hAnsi="Times New Roman" w:cs="Times New Roman"/>
          <w:sz w:val="24"/>
          <w:szCs w:val="24"/>
        </w:rPr>
        <w:t xml:space="preserve"> (</w:t>
      </w:r>
      <w:r w:rsidR="00745B6C">
        <w:rPr>
          <w:rFonts w:ascii="Times New Roman" w:hAnsi="Times New Roman" w:cs="Times New Roman"/>
          <w:sz w:val="24"/>
          <w:szCs w:val="24"/>
        </w:rPr>
        <w:t>„</w:t>
      </w:r>
      <w:r w:rsidRPr="00F91A55">
        <w:rPr>
          <w:rFonts w:ascii="Times New Roman" w:hAnsi="Times New Roman" w:cs="Times New Roman"/>
          <w:sz w:val="24"/>
          <w:szCs w:val="24"/>
        </w:rPr>
        <w:t>Služben</w:t>
      </w:r>
      <w:r w:rsidR="006B74E2">
        <w:rPr>
          <w:rFonts w:ascii="Times New Roman" w:hAnsi="Times New Roman" w:cs="Times New Roman"/>
          <w:sz w:val="24"/>
          <w:szCs w:val="24"/>
        </w:rPr>
        <w:t>o glasilo Općine Unešić</w:t>
      </w:r>
      <w:r w:rsidR="00745B6C">
        <w:rPr>
          <w:rFonts w:ascii="Times New Roman" w:hAnsi="Times New Roman" w:cs="Times New Roman"/>
          <w:sz w:val="24"/>
          <w:szCs w:val="24"/>
        </w:rPr>
        <w:t>“</w:t>
      </w:r>
      <w:r w:rsidR="006B74E2">
        <w:rPr>
          <w:rFonts w:ascii="Times New Roman" w:hAnsi="Times New Roman" w:cs="Times New Roman"/>
          <w:sz w:val="24"/>
          <w:szCs w:val="24"/>
        </w:rPr>
        <w:t>,</w:t>
      </w:r>
      <w:r w:rsidRPr="00F91A55">
        <w:rPr>
          <w:rFonts w:ascii="Times New Roman" w:hAnsi="Times New Roman" w:cs="Times New Roman"/>
          <w:sz w:val="24"/>
          <w:szCs w:val="24"/>
        </w:rPr>
        <w:t xml:space="preserve"> br</w:t>
      </w:r>
      <w:r w:rsidR="006B74E2">
        <w:rPr>
          <w:rFonts w:ascii="Times New Roman" w:hAnsi="Times New Roman" w:cs="Times New Roman"/>
          <w:sz w:val="24"/>
          <w:szCs w:val="24"/>
        </w:rPr>
        <w:t>oj:</w:t>
      </w:r>
      <w:r w:rsidRPr="00F91A55">
        <w:rPr>
          <w:rFonts w:ascii="Times New Roman" w:hAnsi="Times New Roman" w:cs="Times New Roman"/>
          <w:sz w:val="24"/>
          <w:szCs w:val="24"/>
        </w:rPr>
        <w:t xml:space="preserve">  </w:t>
      </w:r>
      <w:r w:rsidR="006B74E2">
        <w:rPr>
          <w:rFonts w:ascii="Times New Roman" w:hAnsi="Times New Roman" w:cs="Times New Roman"/>
          <w:sz w:val="24"/>
          <w:szCs w:val="24"/>
        </w:rPr>
        <w:t>3</w:t>
      </w:r>
      <w:r w:rsidR="00712F8C">
        <w:rPr>
          <w:rFonts w:ascii="Times New Roman" w:hAnsi="Times New Roman" w:cs="Times New Roman"/>
          <w:sz w:val="24"/>
          <w:szCs w:val="24"/>
        </w:rPr>
        <w:t>/21</w:t>
      </w:r>
      <w:r w:rsidRPr="00F91A55">
        <w:rPr>
          <w:rFonts w:ascii="Times New Roman" w:hAnsi="Times New Roman" w:cs="Times New Roman"/>
          <w:sz w:val="24"/>
          <w:szCs w:val="24"/>
        </w:rPr>
        <w:t xml:space="preserve">), </w:t>
      </w:r>
      <w:r w:rsidR="00745B6C">
        <w:rPr>
          <w:rFonts w:ascii="Times New Roman" w:hAnsi="Times New Roman" w:cs="Times New Roman"/>
          <w:sz w:val="24"/>
          <w:szCs w:val="24"/>
        </w:rPr>
        <w:t xml:space="preserve">načelnik Općine </w:t>
      </w:r>
      <w:r w:rsidR="006B74E2">
        <w:rPr>
          <w:rFonts w:ascii="Times New Roman" w:hAnsi="Times New Roman" w:cs="Times New Roman"/>
          <w:sz w:val="24"/>
          <w:szCs w:val="24"/>
        </w:rPr>
        <w:t>Unešić</w:t>
      </w:r>
      <w:r w:rsidR="00745B6C">
        <w:rPr>
          <w:rFonts w:ascii="Times New Roman" w:hAnsi="Times New Roman" w:cs="Times New Roman"/>
          <w:sz w:val="24"/>
          <w:szCs w:val="24"/>
        </w:rPr>
        <w:t xml:space="preserve"> </w:t>
      </w:r>
      <w:r w:rsidRPr="00F91A55">
        <w:rPr>
          <w:rFonts w:ascii="Times New Roman" w:hAnsi="Times New Roman" w:cs="Times New Roman"/>
          <w:sz w:val="24"/>
          <w:szCs w:val="24"/>
        </w:rPr>
        <w:t xml:space="preserve">dana </w:t>
      </w:r>
      <w:r w:rsidR="000603F3">
        <w:rPr>
          <w:rFonts w:ascii="Times New Roman" w:hAnsi="Times New Roman" w:cs="Times New Roman"/>
          <w:sz w:val="24"/>
          <w:szCs w:val="24"/>
        </w:rPr>
        <w:t>10</w:t>
      </w:r>
      <w:r w:rsidR="00460D77">
        <w:rPr>
          <w:rFonts w:ascii="Times New Roman" w:hAnsi="Times New Roman" w:cs="Times New Roman"/>
          <w:sz w:val="24"/>
          <w:szCs w:val="24"/>
        </w:rPr>
        <w:t xml:space="preserve">. </w:t>
      </w:r>
      <w:r w:rsidR="0035378B">
        <w:rPr>
          <w:rFonts w:ascii="Times New Roman" w:hAnsi="Times New Roman" w:cs="Times New Roman"/>
          <w:sz w:val="24"/>
          <w:szCs w:val="24"/>
        </w:rPr>
        <w:t>svibnja</w:t>
      </w:r>
      <w:r w:rsidR="00460D77">
        <w:rPr>
          <w:rFonts w:ascii="Times New Roman" w:hAnsi="Times New Roman" w:cs="Times New Roman"/>
          <w:sz w:val="24"/>
          <w:szCs w:val="24"/>
        </w:rPr>
        <w:t xml:space="preserve"> </w:t>
      </w:r>
      <w:r w:rsidRPr="00F91A55">
        <w:rPr>
          <w:rFonts w:ascii="Times New Roman" w:hAnsi="Times New Roman" w:cs="Times New Roman"/>
          <w:sz w:val="24"/>
          <w:szCs w:val="24"/>
        </w:rPr>
        <w:t>20</w:t>
      </w:r>
      <w:r w:rsidR="009E4337">
        <w:rPr>
          <w:rFonts w:ascii="Times New Roman" w:hAnsi="Times New Roman" w:cs="Times New Roman"/>
          <w:sz w:val="24"/>
          <w:szCs w:val="24"/>
        </w:rPr>
        <w:t>2</w:t>
      </w:r>
      <w:r w:rsidR="0035378B">
        <w:rPr>
          <w:rFonts w:ascii="Times New Roman" w:hAnsi="Times New Roman" w:cs="Times New Roman"/>
          <w:sz w:val="24"/>
          <w:szCs w:val="24"/>
        </w:rPr>
        <w:t>4</w:t>
      </w:r>
      <w:r w:rsidRPr="00F91A55">
        <w:rPr>
          <w:rFonts w:ascii="Times New Roman" w:hAnsi="Times New Roman" w:cs="Times New Roman"/>
          <w:sz w:val="24"/>
          <w:szCs w:val="24"/>
        </w:rPr>
        <w:t xml:space="preserve">. </w:t>
      </w:r>
      <w:r w:rsidR="006B74E2">
        <w:rPr>
          <w:rFonts w:ascii="Times New Roman" w:hAnsi="Times New Roman" w:cs="Times New Roman"/>
          <w:sz w:val="24"/>
          <w:szCs w:val="24"/>
        </w:rPr>
        <w:t>g</w:t>
      </w:r>
      <w:r w:rsidRPr="00F91A55">
        <w:rPr>
          <w:rFonts w:ascii="Times New Roman" w:hAnsi="Times New Roman" w:cs="Times New Roman"/>
          <w:sz w:val="24"/>
          <w:szCs w:val="24"/>
        </w:rPr>
        <w:t>odine</w:t>
      </w:r>
      <w:r w:rsidR="006B74E2">
        <w:rPr>
          <w:rFonts w:ascii="Times New Roman" w:hAnsi="Times New Roman" w:cs="Times New Roman"/>
          <w:sz w:val="24"/>
          <w:szCs w:val="24"/>
        </w:rPr>
        <w:t>,</w:t>
      </w:r>
    </w:p>
    <w:p w14:paraId="6017E2E2" w14:textId="77777777" w:rsidR="007C0496" w:rsidRPr="00F91A55" w:rsidRDefault="006B74E2" w:rsidP="006B74E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5378B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d</w:t>
      </w:r>
      <w:r w:rsidR="0035378B">
        <w:rPr>
          <w:rFonts w:ascii="Times New Roman" w:hAnsi="Times New Roman" w:cs="Times New Roman"/>
          <w:sz w:val="24"/>
          <w:szCs w:val="24"/>
        </w:rPr>
        <w:t>n</w:t>
      </w:r>
      <w:r w:rsidR="007C0496" w:rsidRPr="00F91A55">
        <w:rPr>
          <w:rFonts w:ascii="Times New Roman" w:hAnsi="Times New Roman" w:cs="Times New Roman"/>
          <w:sz w:val="24"/>
          <w:szCs w:val="24"/>
        </w:rPr>
        <w:t>osi</w:t>
      </w:r>
    </w:p>
    <w:p w14:paraId="0F67ED98" w14:textId="77777777" w:rsidR="00182691" w:rsidRDefault="00182691" w:rsidP="0018269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128C81" w14:textId="77777777" w:rsidR="00182691" w:rsidRDefault="007C0496" w:rsidP="001826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96">
        <w:rPr>
          <w:rFonts w:ascii="Times New Roman" w:hAnsi="Times New Roman" w:cs="Times New Roman"/>
          <w:b/>
          <w:sz w:val="24"/>
          <w:szCs w:val="24"/>
        </w:rPr>
        <w:t>IZVJEŠĆE</w:t>
      </w:r>
    </w:p>
    <w:p w14:paraId="5FA4F1C0" w14:textId="77777777" w:rsidR="00182691" w:rsidRDefault="007C0496" w:rsidP="001826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496">
        <w:rPr>
          <w:rFonts w:ascii="Times New Roman" w:hAnsi="Times New Roman" w:cs="Times New Roman"/>
          <w:b/>
          <w:sz w:val="24"/>
          <w:szCs w:val="24"/>
        </w:rPr>
        <w:t xml:space="preserve">o izvršenju Programa </w:t>
      </w:r>
      <w:r w:rsidR="005619CB">
        <w:rPr>
          <w:rFonts w:ascii="Times New Roman" w:hAnsi="Times New Roman" w:cs="Times New Roman"/>
          <w:b/>
          <w:sz w:val="24"/>
          <w:szCs w:val="24"/>
        </w:rPr>
        <w:t>javnih potreba za obavljanje</w:t>
      </w:r>
      <w:r w:rsidR="00182691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5619CB">
        <w:rPr>
          <w:rFonts w:ascii="Times New Roman" w:hAnsi="Times New Roman" w:cs="Times New Roman"/>
          <w:b/>
          <w:sz w:val="24"/>
          <w:szCs w:val="24"/>
        </w:rPr>
        <w:t>jelatnosti</w:t>
      </w:r>
    </w:p>
    <w:p w14:paraId="55DB3821" w14:textId="77777777" w:rsidR="007C0496" w:rsidRDefault="005619CB" w:rsidP="001826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HGSS </w:t>
      </w:r>
      <w:r w:rsidR="006B74E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Stanice Šibenik </w:t>
      </w:r>
      <w:r w:rsidR="003535C9">
        <w:rPr>
          <w:rFonts w:ascii="Times New Roman" w:hAnsi="Times New Roman" w:cs="Times New Roman"/>
          <w:b/>
          <w:sz w:val="24"/>
          <w:szCs w:val="24"/>
        </w:rPr>
        <w:t>za</w:t>
      </w:r>
      <w:r w:rsidR="007C0496" w:rsidRPr="007C049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6292F">
        <w:rPr>
          <w:rFonts w:ascii="Times New Roman" w:hAnsi="Times New Roman" w:cs="Times New Roman"/>
          <w:b/>
          <w:sz w:val="24"/>
          <w:szCs w:val="24"/>
        </w:rPr>
        <w:t>2</w:t>
      </w:r>
      <w:r w:rsidR="0035378B">
        <w:rPr>
          <w:rFonts w:ascii="Times New Roman" w:hAnsi="Times New Roman" w:cs="Times New Roman"/>
          <w:b/>
          <w:sz w:val="24"/>
          <w:szCs w:val="24"/>
        </w:rPr>
        <w:t>3</w:t>
      </w:r>
      <w:r w:rsidR="007C0496" w:rsidRPr="007C0496">
        <w:rPr>
          <w:rFonts w:ascii="Times New Roman" w:hAnsi="Times New Roman" w:cs="Times New Roman"/>
          <w:b/>
          <w:sz w:val="24"/>
          <w:szCs w:val="24"/>
        </w:rPr>
        <w:t>.</w:t>
      </w:r>
      <w:r w:rsidR="00194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5C9">
        <w:rPr>
          <w:rFonts w:ascii="Times New Roman" w:hAnsi="Times New Roman" w:cs="Times New Roman"/>
          <w:b/>
          <w:sz w:val="24"/>
          <w:szCs w:val="24"/>
        </w:rPr>
        <w:t>g</w:t>
      </w:r>
      <w:r w:rsidR="007C0496" w:rsidRPr="007C0496">
        <w:rPr>
          <w:rFonts w:ascii="Times New Roman" w:hAnsi="Times New Roman" w:cs="Times New Roman"/>
          <w:b/>
          <w:sz w:val="24"/>
          <w:szCs w:val="24"/>
        </w:rPr>
        <w:t>odin</w:t>
      </w:r>
      <w:r w:rsidR="003535C9">
        <w:rPr>
          <w:rFonts w:ascii="Times New Roman" w:hAnsi="Times New Roman" w:cs="Times New Roman"/>
          <w:b/>
          <w:sz w:val="24"/>
          <w:szCs w:val="24"/>
        </w:rPr>
        <w:t>u</w:t>
      </w:r>
    </w:p>
    <w:p w14:paraId="56051A9C" w14:textId="77777777" w:rsidR="00182691" w:rsidRDefault="007C0496" w:rsidP="00182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1CDABD99" w14:textId="77777777" w:rsidR="007C0496" w:rsidRDefault="006B74E2" w:rsidP="00182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EA851C7" w14:textId="77777777" w:rsidR="006B74E2" w:rsidRPr="007C0496" w:rsidRDefault="006B74E2" w:rsidP="001826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605CC" w14:textId="77777777" w:rsidR="005619CB" w:rsidRDefault="005619CB" w:rsidP="00182691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Proračunom Općine </w:t>
      </w:r>
      <w:r w:rsidR="006B74E2">
        <w:rPr>
          <w:rFonts w:ascii="Times New Roman" w:hAnsi="Times New Roman" w:cs="Times New Roman"/>
          <w:sz w:val="24"/>
          <w:szCs w:val="24"/>
        </w:rPr>
        <w:t>Unešić</w:t>
      </w:r>
      <w:r>
        <w:rPr>
          <w:rFonts w:ascii="Times New Roman" w:hAnsi="Times New Roman" w:cs="Times New Roman"/>
          <w:sz w:val="24"/>
          <w:szCs w:val="24"/>
        </w:rPr>
        <w:t xml:space="preserve"> za 20</w:t>
      </w:r>
      <w:r w:rsidR="0006292F">
        <w:rPr>
          <w:rFonts w:ascii="Times New Roman" w:hAnsi="Times New Roman" w:cs="Times New Roman"/>
          <w:sz w:val="24"/>
          <w:szCs w:val="24"/>
        </w:rPr>
        <w:t>2</w:t>
      </w:r>
      <w:r w:rsidR="003537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003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odinu za </w:t>
      </w:r>
      <w:r w:rsidRPr="005619CB">
        <w:rPr>
          <w:rFonts w:ascii="Times New Roman" w:hAnsi="Times New Roman" w:cs="Times New Roman"/>
          <w:bCs/>
          <w:sz w:val="24"/>
          <w:szCs w:val="24"/>
        </w:rPr>
        <w:t>Program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9CB">
        <w:rPr>
          <w:rFonts w:ascii="Times New Roman" w:hAnsi="Times New Roman" w:cs="Times New Roman"/>
          <w:bCs/>
          <w:sz w:val="24"/>
          <w:szCs w:val="24"/>
        </w:rPr>
        <w:t xml:space="preserve"> javnih potreba za obavljanje    djelatnosti HGSS – Stanice Šibenik  </w:t>
      </w:r>
      <w:r>
        <w:rPr>
          <w:rFonts w:ascii="Times New Roman" w:hAnsi="Times New Roman" w:cs="Times New Roman"/>
          <w:bCs/>
          <w:sz w:val="24"/>
          <w:szCs w:val="24"/>
        </w:rPr>
        <w:t xml:space="preserve">planirano je </w:t>
      </w:r>
      <w:r w:rsidR="00FD4BD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5378B">
        <w:rPr>
          <w:rFonts w:ascii="Times New Roman" w:hAnsi="Times New Roman" w:cs="Times New Roman"/>
          <w:bCs/>
          <w:sz w:val="24"/>
          <w:szCs w:val="24"/>
        </w:rPr>
        <w:t>327</w:t>
      </w:r>
      <w:r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35378B">
        <w:rPr>
          <w:rFonts w:ascii="Times New Roman" w:hAnsi="Times New Roman" w:cs="Times New Roman"/>
          <w:bCs/>
          <w:sz w:val="24"/>
          <w:szCs w:val="24"/>
        </w:rPr>
        <w:t>EUR</w:t>
      </w:r>
      <w:r>
        <w:rPr>
          <w:rFonts w:ascii="Times New Roman" w:hAnsi="Times New Roman" w:cs="Times New Roman"/>
          <w:bCs/>
          <w:sz w:val="24"/>
          <w:szCs w:val="24"/>
        </w:rPr>
        <w:t xml:space="preserve">, a izvršeno je </w:t>
      </w:r>
      <w:r w:rsidR="00FD4BD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5378B">
        <w:rPr>
          <w:rFonts w:ascii="Times New Roman" w:hAnsi="Times New Roman" w:cs="Times New Roman"/>
          <w:bCs/>
          <w:sz w:val="24"/>
          <w:szCs w:val="24"/>
        </w:rPr>
        <w:t>327</w:t>
      </w:r>
      <w:r>
        <w:rPr>
          <w:rFonts w:ascii="Times New Roman" w:hAnsi="Times New Roman" w:cs="Times New Roman"/>
          <w:bCs/>
          <w:sz w:val="24"/>
          <w:szCs w:val="24"/>
        </w:rPr>
        <w:t xml:space="preserve">,00 </w:t>
      </w:r>
      <w:r w:rsidR="0035378B">
        <w:rPr>
          <w:rFonts w:ascii="Times New Roman" w:hAnsi="Times New Roman" w:cs="Times New Roman"/>
          <w:bCs/>
          <w:sz w:val="24"/>
          <w:szCs w:val="24"/>
        </w:rPr>
        <w:t>EUR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1296065" w14:textId="77777777" w:rsidR="005619CB" w:rsidRPr="005619CB" w:rsidRDefault="005619CB" w:rsidP="00182691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Izvor sredstava su opći prihodi i primici.</w:t>
      </w:r>
    </w:p>
    <w:p w14:paraId="2B63AAC8" w14:textId="77777777" w:rsidR="007C0496" w:rsidRDefault="001B4666" w:rsidP="001B4666">
      <w:pPr>
        <w:tabs>
          <w:tab w:val="left" w:pos="61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99B74F4" w14:textId="77777777" w:rsidR="006B74E2" w:rsidRPr="006B74E2" w:rsidRDefault="007C0496" w:rsidP="00182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74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74E2" w:rsidRPr="006B74E2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BE27FC1" w14:textId="77777777" w:rsidR="007C0496" w:rsidRPr="007C0496" w:rsidRDefault="007C0496" w:rsidP="00182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4BFFC5" w14:textId="77777777" w:rsidR="007C0496" w:rsidRPr="007C0496" w:rsidRDefault="007C0496" w:rsidP="0018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0496">
        <w:rPr>
          <w:rFonts w:ascii="Times New Roman" w:hAnsi="Times New Roman" w:cs="Times New Roman"/>
          <w:sz w:val="24"/>
          <w:szCs w:val="24"/>
        </w:rPr>
        <w:t xml:space="preserve">Ovo Izvješće </w:t>
      </w:r>
      <w:r>
        <w:rPr>
          <w:rFonts w:ascii="Times New Roman" w:hAnsi="Times New Roman" w:cs="Times New Roman"/>
          <w:sz w:val="24"/>
          <w:szCs w:val="24"/>
        </w:rPr>
        <w:t>podnosi se Općinskom vijeću na usvajanje.</w:t>
      </w:r>
      <w:r w:rsidRPr="007C0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FF2E5" w14:textId="77777777" w:rsidR="007C0496" w:rsidRPr="007C0496" w:rsidRDefault="007C0496" w:rsidP="00182691">
      <w:pPr>
        <w:pStyle w:val="Bezproreda"/>
      </w:pPr>
    </w:p>
    <w:p w14:paraId="3C361C39" w14:textId="77777777" w:rsidR="007C0496" w:rsidRPr="007219B6" w:rsidRDefault="006B74E2" w:rsidP="006B7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B6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2E5992B" w14:textId="77777777" w:rsidR="006B74E2" w:rsidRDefault="006B74E2" w:rsidP="006B7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ADA9" w14:textId="77777777" w:rsidR="006B74E2" w:rsidRDefault="006B74E2" w:rsidP="006B7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Izvješće o izvršenju Programa javnih potreba za obavljanje djelatnosti HGSS – Stanica Šibenik objavit će se u „Službenom glasilu Općine Unešić“.</w:t>
      </w:r>
    </w:p>
    <w:p w14:paraId="35DFF83A" w14:textId="77777777" w:rsidR="00182691" w:rsidRDefault="00182691" w:rsidP="0018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428CA7" w14:textId="77777777" w:rsidR="006602F4" w:rsidRDefault="006602F4" w:rsidP="0018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ADCBA" w14:textId="77777777" w:rsidR="00597F4E" w:rsidRPr="00597F4E" w:rsidRDefault="00597F4E" w:rsidP="00597F4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97F4E">
        <w:rPr>
          <w:rFonts w:ascii="Times New Roman" w:hAnsi="Times New Roman" w:cs="Times New Roman"/>
          <w:b/>
          <w:bCs/>
          <w:sz w:val="24"/>
          <w:szCs w:val="24"/>
        </w:rPr>
        <w:t xml:space="preserve">KLASA: </w:t>
      </w:r>
      <w:r w:rsidR="006B7EE5">
        <w:rPr>
          <w:rFonts w:ascii="Times New Roman" w:hAnsi="Times New Roman" w:cs="Times New Roman"/>
          <w:b/>
          <w:bCs/>
          <w:sz w:val="24"/>
          <w:szCs w:val="24"/>
        </w:rPr>
        <w:t>402</w:t>
      </w:r>
      <w:r w:rsidRPr="00597F4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B7EE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97F4E">
        <w:rPr>
          <w:rFonts w:ascii="Times New Roman" w:hAnsi="Times New Roman" w:cs="Times New Roman"/>
          <w:b/>
          <w:bCs/>
          <w:sz w:val="24"/>
          <w:szCs w:val="24"/>
        </w:rPr>
        <w:t>0/2</w:t>
      </w:r>
      <w:r w:rsidR="003537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7F4E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DB2BCC">
        <w:rPr>
          <w:rFonts w:ascii="Times New Roman" w:hAnsi="Times New Roman" w:cs="Times New Roman"/>
          <w:b/>
          <w:bCs/>
          <w:sz w:val="24"/>
          <w:szCs w:val="24"/>
        </w:rPr>
        <w:t>002</w:t>
      </w:r>
    </w:p>
    <w:p w14:paraId="3192A15D" w14:textId="77777777" w:rsidR="00597F4E" w:rsidRPr="00597F4E" w:rsidRDefault="00597F4E" w:rsidP="00597F4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97F4E">
        <w:rPr>
          <w:rFonts w:ascii="Times New Roman" w:hAnsi="Times New Roman" w:cs="Times New Roman"/>
          <w:b/>
          <w:bCs/>
          <w:sz w:val="24"/>
          <w:szCs w:val="24"/>
        </w:rPr>
        <w:t>URBROJ: 2182-07-2/1-2</w:t>
      </w:r>
      <w:r w:rsidR="003537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7F4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B2BC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14545CC" w14:textId="77777777" w:rsidR="00597F4E" w:rsidRPr="00597F4E" w:rsidRDefault="00597F4E" w:rsidP="00597F4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97F4E">
        <w:rPr>
          <w:rFonts w:ascii="Times New Roman" w:hAnsi="Times New Roman" w:cs="Times New Roman"/>
          <w:b/>
          <w:bCs/>
          <w:sz w:val="24"/>
          <w:szCs w:val="24"/>
        </w:rPr>
        <w:t xml:space="preserve">Unešić, </w:t>
      </w:r>
      <w:r w:rsidR="000603F3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97F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378B">
        <w:rPr>
          <w:rFonts w:ascii="Times New Roman" w:hAnsi="Times New Roman" w:cs="Times New Roman"/>
          <w:b/>
          <w:bCs/>
          <w:sz w:val="24"/>
          <w:szCs w:val="24"/>
        </w:rPr>
        <w:t>svibnja</w:t>
      </w:r>
      <w:r w:rsidRPr="00597F4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5378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7F4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9939B38" w14:textId="77777777" w:rsidR="006B74E2" w:rsidRPr="00597F4E" w:rsidRDefault="006B74E2" w:rsidP="00182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B693B3" w14:textId="77777777" w:rsidR="00B650E2" w:rsidRPr="00597F4E" w:rsidRDefault="00B650E2" w:rsidP="00182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D2A7E" w14:textId="77777777" w:rsidR="00B650E2" w:rsidRPr="00597F4E" w:rsidRDefault="00B650E2" w:rsidP="00B65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F4E">
        <w:rPr>
          <w:rFonts w:ascii="Times New Roman" w:hAnsi="Times New Roman" w:cs="Times New Roman"/>
          <w:b/>
          <w:sz w:val="24"/>
          <w:szCs w:val="24"/>
        </w:rPr>
        <w:t>OPĆINA UNEŠIĆ</w:t>
      </w:r>
    </w:p>
    <w:p w14:paraId="44641657" w14:textId="77777777" w:rsidR="00B650E2" w:rsidRPr="00597F4E" w:rsidRDefault="00B650E2" w:rsidP="00182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9D71B" w14:textId="77777777" w:rsidR="006B74E2" w:rsidRPr="00597F4E" w:rsidRDefault="006B74E2" w:rsidP="00182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7DF5EF" w14:textId="77777777" w:rsidR="00B775A8" w:rsidRDefault="007C0496" w:rsidP="000B26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F4E">
        <w:rPr>
          <w:rFonts w:ascii="Times New Roman" w:hAnsi="Times New Roman" w:cs="Times New Roman"/>
          <w:b/>
          <w:sz w:val="24"/>
          <w:szCs w:val="24"/>
        </w:rPr>
        <w:tab/>
      </w:r>
      <w:r w:rsidRPr="00597F4E">
        <w:rPr>
          <w:rFonts w:ascii="Times New Roman" w:hAnsi="Times New Roman" w:cs="Times New Roman"/>
          <w:b/>
          <w:sz w:val="24"/>
          <w:szCs w:val="24"/>
        </w:rPr>
        <w:tab/>
      </w:r>
      <w:r w:rsidRPr="00597F4E">
        <w:rPr>
          <w:rFonts w:ascii="Times New Roman" w:hAnsi="Times New Roman" w:cs="Times New Roman"/>
          <w:b/>
          <w:sz w:val="24"/>
          <w:szCs w:val="24"/>
        </w:rPr>
        <w:tab/>
      </w:r>
      <w:r w:rsidRPr="00597F4E">
        <w:rPr>
          <w:rFonts w:ascii="Times New Roman" w:hAnsi="Times New Roman" w:cs="Times New Roman"/>
          <w:b/>
          <w:sz w:val="24"/>
          <w:szCs w:val="24"/>
        </w:rPr>
        <w:tab/>
      </w:r>
      <w:r w:rsidRPr="00597F4E">
        <w:rPr>
          <w:rFonts w:ascii="Times New Roman" w:hAnsi="Times New Roman" w:cs="Times New Roman"/>
          <w:b/>
          <w:sz w:val="24"/>
          <w:szCs w:val="24"/>
        </w:rPr>
        <w:tab/>
      </w:r>
      <w:r w:rsidRPr="00597F4E">
        <w:rPr>
          <w:rFonts w:ascii="Times New Roman" w:hAnsi="Times New Roman" w:cs="Times New Roman"/>
          <w:b/>
          <w:sz w:val="24"/>
          <w:szCs w:val="24"/>
        </w:rPr>
        <w:tab/>
      </w:r>
      <w:r w:rsidRPr="00597F4E">
        <w:rPr>
          <w:rFonts w:ascii="Times New Roman" w:hAnsi="Times New Roman" w:cs="Times New Roman"/>
          <w:b/>
          <w:sz w:val="24"/>
          <w:szCs w:val="24"/>
        </w:rPr>
        <w:tab/>
      </w:r>
      <w:r w:rsidRPr="00597F4E">
        <w:rPr>
          <w:rFonts w:ascii="Times New Roman" w:hAnsi="Times New Roman" w:cs="Times New Roman"/>
          <w:b/>
          <w:sz w:val="24"/>
          <w:szCs w:val="24"/>
        </w:rPr>
        <w:tab/>
      </w:r>
      <w:r w:rsidR="006B74E2" w:rsidRPr="00597F4E">
        <w:rPr>
          <w:rFonts w:ascii="Times New Roman" w:hAnsi="Times New Roman" w:cs="Times New Roman"/>
          <w:b/>
          <w:sz w:val="24"/>
          <w:szCs w:val="24"/>
        </w:rPr>
        <w:t xml:space="preserve">OPĆINSKI </w:t>
      </w:r>
      <w:r w:rsidRPr="00597F4E">
        <w:rPr>
          <w:rFonts w:ascii="Times New Roman" w:hAnsi="Times New Roman" w:cs="Times New Roman"/>
          <w:b/>
          <w:sz w:val="24"/>
          <w:szCs w:val="24"/>
        </w:rPr>
        <w:t>NAČELNIK</w:t>
      </w:r>
      <w:r w:rsidR="006B74E2" w:rsidRPr="00597F4E">
        <w:rPr>
          <w:rFonts w:ascii="Times New Roman" w:hAnsi="Times New Roman" w:cs="Times New Roman"/>
          <w:b/>
          <w:sz w:val="24"/>
          <w:szCs w:val="24"/>
        </w:rPr>
        <w:t>:</w:t>
      </w:r>
    </w:p>
    <w:p w14:paraId="79C276D7" w14:textId="77777777" w:rsidR="009862BE" w:rsidRPr="00597F4E" w:rsidRDefault="009862BE" w:rsidP="000B26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5621D9" w14:textId="0FD935E6" w:rsidR="007C0496" w:rsidRPr="00597F4E" w:rsidRDefault="006B74E2" w:rsidP="006B7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F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862B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97F4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7F4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97F4E">
        <w:rPr>
          <w:rFonts w:ascii="Times New Roman" w:hAnsi="Times New Roman" w:cs="Times New Roman"/>
          <w:b/>
          <w:sz w:val="24"/>
          <w:szCs w:val="24"/>
        </w:rPr>
        <w:t>Živko Bulat, prof.</w:t>
      </w:r>
    </w:p>
    <w:p w14:paraId="675D5287" w14:textId="77777777" w:rsidR="00194431" w:rsidRDefault="00194431" w:rsidP="001826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4431" w:rsidSect="00754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9205F"/>
    <w:multiLevelType w:val="hybridMultilevel"/>
    <w:tmpl w:val="ACBC3648"/>
    <w:lvl w:ilvl="0" w:tplc="3A7619FE">
      <w:start w:val="1"/>
      <w:numFmt w:val="decimal"/>
      <w:lvlText w:val="%1."/>
      <w:lvlJc w:val="left"/>
      <w:pPr>
        <w:ind w:left="1200" w:hanging="360"/>
      </w:pPr>
    </w:lvl>
    <w:lvl w:ilvl="1" w:tplc="041A0019">
      <w:start w:val="1"/>
      <w:numFmt w:val="lowerLetter"/>
      <w:lvlText w:val="%2."/>
      <w:lvlJc w:val="left"/>
      <w:pPr>
        <w:ind w:left="1920" w:hanging="360"/>
      </w:pPr>
    </w:lvl>
    <w:lvl w:ilvl="2" w:tplc="041A001B">
      <w:start w:val="1"/>
      <w:numFmt w:val="lowerRoman"/>
      <w:lvlText w:val="%3."/>
      <w:lvlJc w:val="right"/>
      <w:pPr>
        <w:ind w:left="2640" w:hanging="180"/>
      </w:pPr>
    </w:lvl>
    <w:lvl w:ilvl="3" w:tplc="041A000F">
      <w:start w:val="1"/>
      <w:numFmt w:val="decimal"/>
      <w:lvlText w:val="%4."/>
      <w:lvlJc w:val="left"/>
      <w:pPr>
        <w:ind w:left="3360" w:hanging="360"/>
      </w:pPr>
    </w:lvl>
    <w:lvl w:ilvl="4" w:tplc="041A0019">
      <w:start w:val="1"/>
      <w:numFmt w:val="lowerLetter"/>
      <w:lvlText w:val="%5."/>
      <w:lvlJc w:val="left"/>
      <w:pPr>
        <w:ind w:left="4080" w:hanging="360"/>
      </w:pPr>
    </w:lvl>
    <w:lvl w:ilvl="5" w:tplc="041A001B">
      <w:start w:val="1"/>
      <w:numFmt w:val="lowerRoman"/>
      <w:lvlText w:val="%6."/>
      <w:lvlJc w:val="right"/>
      <w:pPr>
        <w:ind w:left="4800" w:hanging="180"/>
      </w:pPr>
    </w:lvl>
    <w:lvl w:ilvl="6" w:tplc="041A000F">
      <w:start w:val="1"/>
      <w:numFmt w:val="decimal"/>
      <w:lvlText w:val="%7."/>
      <w:lvlJc w:val="left"/>
      <w:pPr>
        <w:ind w:left="5520" w:hanging="360"/>
      </w:pPr>
    </w:lvl>
    <w:lvl w:ilvl="7" w:tplc="041A0019">
      <w:start w:val="1"/>
      <w:numFmt w:val="lowerLetter"/>
      <w:lvlText w:val="%8."/>
      <w:lvlJc w:val="left"/>
      <w:pPr>
        <w:ind w:left="6240" w:hanging="360"/>
      </w:pPr>
    </w:lvl>
    <w:lvl w:ilvl="8" w:tplc="041A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4BD72B01"/>
    <w:multiLevelType w:val="hybridMultilevel"/>
    <w:tmpl w:val="7E3C5836"/>
    <w:lvl w:ilvl="0" w:tplc="05862F56">
      <w:start w:val="2"/>
      <w:numFmt w:val="decimal"/>
      <w:lvlText w:val="%1."/>
      <w:lvlJc w:val="left"/>
      <w:pPr>
        <w:ind w:left="1211" w:hanging="360"/>
      </w:pPr>
    </w:lvl>
    <w:lvl w:ilvl="1" w:tplc="041A0019">
      <w:start w:val="1"/>
      <w:numFmt w:val="lowerLetter"/>
      <w:lvlText w:val="%2."/>
      <w:lvlJc w:val="left"/>
      <w:pPr>
        <w:ind w:left="1931" w:hanging="360"/>
      </w:pPr>
    </w:lvl>
    <w:lvl w:ilvl="2" w:tplc="041A001B">
      <w:start w:val="1"/>
      <w:numFmt w:val="lowerRoman"/>
      <w:lvlText w:val="%3."/>
      <w:lvlJc w:val="right"/>
      <w:pPr>
        <w:ind w:left="2651" w:hanging="180"/>
      </w:pPr>
    </w:lvl>
    <w:lvl w:ilvl="3" w:tplc="041A000F">
      <w:start w:val="1"/>
      <w:numFmt w:val="decimal"/>
      <w:lvlText w:val="%4."/>
      <w:lvlJc w:val="left"/>
      <w:pPr>
        <w:ind w:left="3371" w:hanging="360"/>
      </w:pPr>
    </w:lvl>
    <w:lvl w:ilvl="4" w:tplc="041A0019">
      <w:start w:val="1"/>
      <w:numFmt w:val="lowerLetter"/>
      <w:lvlText w:val="%5."/>
      <w:lvlJc w:val="left"/>
      <w:pPr>
        <w:ind w:left="4091" w:hanging="360"/>
      </w:pPr>
    </w:lvl>
    <w:lvl w:ilvl="5" w:tplc="041A001B">
      <w:start w:val="1"/>
      <w:numFmt w:val="lowerRoman"/>
      <w:lvlText w:val="%6."/>
      <w:lvlJc w:val="right"/>
      <w:pPr>
        <w:ind w:left="4811" w:hanging="180"/>
      </w:pPr>
    </w:lvl>
    <w:lvl w:ilvl="6" w:tplc="041A000F">
      <w:start w:val="1"/>
      <w:numFmt w:val="decimal"/>
      <w:lvlText w:val="%7."/>
      <w:lvlJc w:val="left"/>
      <w:pPr>
        <w:ind w:left="5531" w:hanging="360"/>
      </w:pPr>
    </w:lvl>
    <w:lvl w:ilvl="7" w:tplc="041A0019">
      <w:start w:val="1"/>
      <w:numFmt w:val="lowerLetter"/>
      <w:lvlText w:val="%8."/>
      <w:lvlJc w:val="left"/>
      <w:pPr>
        <w:ind w:left="6251" w:hanging="360"/>
      </w:pPr>
    </w:lvl>
    <w:lvl w:ilvl="8" w:tplc="041A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612779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27341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96"/>
    <w:rsid w:val="000515F0"/>
    <w:rsid w:val="000603F3"/>
    <w:rsid w:val="0006292F"/>
    <w:rsid w:val="000B26B8"/>
    <w:rsid w:val="00182691"/>
    <w:rsid w:val="00194431"/>
    <w:rsid w:val="001B4666"/>
    <w:rsid w:val="001C40C6"/>
    <w:rsid w:val="002C022B"/>
    <w:rsid w:val="002E510B"/>
    <w:rsid w:val="0033594F"/>
    <w:rsid w:val="003535C9"/>
    <w:rsid w:val="0035378B"/>
    <w:rsid w:val="00460D77"/>
    <w:rsid w:val="004673E7"/>
    <w:rsid w:val="004D32A7"/>
    <w:rsid w:val="004F5FB0"/>
    <w:rsid w:val="005619CB"/>
    <w:rsid w:val="00591211"/>
    <w:rsid w:val="00597F4E"/>
    <w:rsid w:val="005E4388"/>
    <w:rsid w:val="0063144C"/>
    <w:rsid w:val="00652244"/>
    <w:rsid w:val="006602F4"/>
    <w:rsid w:val="006B74E2"/>
    <w:rsid w:val="006B7EE5"/>
    <w:rsid w:val="00712F8C"/>
    <w:rsid w:val="007219B6"/>
    <w:rsid w:val="00735EE5"/>
    <w:rsid w:val="00745B6C"/>
    <w:rsid w:val="0075427D"/>
    <w:rsid w:val="00774239"/>
    <w:rsid w:val="007C0496"/>
    <w:rsid w:val="007D39B0"/>
    <w:rsid w:val="00800413"/>
    <w:rsid w:val="008E147D"/>
    <w:rsid w:val="00915E11"/>
    <w:rsid w:val="009352D0"/>
    <w:rsid w:val="009862BE"/>
    <w:rsid w:val="00987C71"/>
    <w:rsid w:val="009E4337"/>
    <w:rsid w:val="00A35928"/>
    <w:rsid w:val="00A41514"/>
    <w:rsid w:val="00A457B0"/>
    <w:rsid w:val="00A832A5"/>
    <w:rsid w:val="00A83A5C"/>
    <w:rsid w:val="00AA0F5E"/>
    <w:rsid w:val="00B650E2"/>
    <w:rsid w:val="00B775A8"/>
    <w:rsid w:val="00CB6494"/>
    <w:rsid w:val="00D7574E"/>
    <w:rsid w:val="00D93C1A"/>
    <w:rsid w:val="00D971F2"/>
    <w:rsid w:val="00DA7867"/>
    <w:rsid w:val="00DB2BCC"/>
    <w:rsid w:val="00DC174C"/>
    <w:rsid w:val="00E07EF8"/>
    <w:rsid w:val="00ED7F40"/>
    <w:rsid w:val="00EE0036"/>
    <w:rsid w:val="00F02318"/>
    <w:rsid w:val="00F8424B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0C43"/>
  <w15:docId w15:val="{F0C42884-92F1-4D8A-BA95-E377DDC8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49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0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9D4ED-5C99-4E1A-A386-6E6EF7963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2024-05-16T12:30:00Z</cp:lastPrinted>
  <dcterms:created xsi:type="dcterms:W3CDTF">2024-06-19T12:46:00Z</dcterms:created>
  <dcterms:modified xsi:type="dcterms:W3CDTF">2024-06-19T12:46:00Z</dcterms:modified>
</cp:coreProperties>
</file>